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ABF1A">
      <w:pPr>
        <w:spacing w:line="594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司库系统建设供应商报名回执</w:t>
      </w:r>
    </w:p>
    <w:p w14:paraId="2ED3B430">
      <w:pPr>
        <w:spacing w:line="594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2167E941">
      <w:pPr>
        <w:widowControl/>
        <w:tabs>
          <w:tab w:val="left" w:pos="1440"/>
        </w:tabs>
        <w:spacing w:line="594" w:lineRule="exact"/>
        <w:ind w:right="1280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致：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重庆广阳湾生态城投资发展集团有限公司</w:t>
      </w:r>
      <w:bookmarkStart w:id="2" w:name="_GoBack"/>
      <w:bookmarkEnd w:id="2"/>
    </w:p>
    <w:p w14:paraId="1F245988">
      <w:pPr>
        <w:spacing w:line="594" w:lineRule="exact"/>
        <w:ind w:firstLine="645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我单位已认真研读贵司发布的《</w:t>
      </w:r>
      <w:bookmarkStart w:id="0" w:name="OLE_LINK1"/>
      <w:bookmarkStart w:id="1" w:name="OLE_LINK2"/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司库系统建设业务需求信息</w:t>
      </w:r>
      <w:bookmarkEnd w:id="0"/>
      <w:bookmarkEnd w:id="1"/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》，自愿报名参与本项目，相关信息如实填报如下：</w:t>
      </w:r>
    </w:p>
    <w:p w14:paraId="5FB7AA92">
      <w:pPr>
        <w:spacing w:line="594" w:lineRule="exact"/>
        <w:ind w:firstLine="645"/>
        <w:rPr>
          <w:rFonts w:hint="eastAsia" w:ascii="方正黑体_GBK" w:hAnsi="Times New Roman" w:eastAsia="方正黑体_GBK" w:cs="Times New Roman"/>
          <w:color w:val="000000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color w:val="000000"/>
          <w:sz w:val="32"/>
          <w:szCs w:val="32"/>
        </w:rPr>
        <w:t>一、供应商基础信息</w:t>
      </w:r>
    </w:p>
    <w:p w14:paraId="668C84AF">
      <w:pPr>
        <w:spacing w:line="594" w:lineRule="exact"/>
        <w:ind w:firstLine="645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单位名称：</w:t>
      </w:r>
    </w:p>
    <w:p w14:paraId="25B4A693">
      <w:pPr>
        <w:spacing w:line="594" w:lineRule="exact"/>
        <w:ind w:firstLine="645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项目授权对接人：        职务：      手机：</w:t>
      </w:r>
    </w:p>
    <w:p w14:paraId="160DA9EC">
      <w:pPr>
        <w:spacing w:line="594" w:lineRule="exact"/>
        <w:ind w:firstLine="645"/>
        <w:rPr>
          <w:rFonts w:ascii="方正黑体_GBK" w:hAnsi="Times New Roman" w:eastAsia="方正黑体_GBK" w:cs="Times New Roman"/>
          <w:color w:val="000000"/>
          <w:sz w:val="32"/>
          <w:szCs w:val="32"/>
        </w:rPr>
      </w:pPr>
      <w:r>
        <w:rPr>
          <w:rFonts w:ascii="方正黑体_GBK" w:hAnsi="Times New Roman" w:eastAsia="方正黑体_GBK" w:cs="Times New Roman"/>
          <w:color w:val="000000"/>
          <w:sz w:val="32"/>
          <w:szCs w:val="32"/>
        </w:rPr>
        <w:t>二、司库系统简介</w:t>
      </w:r>
    </w:p>
    <w:p w14:paraId="676E36BF">
      <w:pPr>
        <w:spacing w:line="594" w:lineRule="exact"/>
        <w:ind w:firstLine="645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 w14:paraId="19CB4002">
      <w:pPr>
        <w:spacing w:line="594" w:lineRule="exact"/>
        <w:ind w:firstLine="645"/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</w:pPr>
    </w:p>
    <w:p w14:paraId="33D146D1">
      <w:pPr>
        <w:spacing w:line="594" w:lineRule="exact"/>
        <w:ind w:firstLine="645"/>
        <w:rPr>
          <w:rFonts w:ascii="方正黑体_GBK" w:hAnsi="Times New Roman" w:eastAsia="方正黑体_GBK" w:cs="Times New Roman"/>
          <w:color w:val="000000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color w:val="000000"/>
          <w:sz w:val="32"/>
          <w:szCs w:val="32"/>
        </w:rPr>
        <w:t>三</w:t>
      </w:r>
      <w:r>
        <w:rPr>
          <w:rFonts w:ascii="方正黑体_GBK" w:hAnsi="Times New Roman" w:eastAsia="方正黑体_GBK" w:cs="Times New Roman"/>
          <w:color w:val="000000"/>
          <w:sz w:val="32"/>
          <w:szCs w:val="32"/>
        </w:rPr>
        <w:t>、同类司库项目业绩（近三年）</w:t>
      </w:r>
    </w:p>
    <w:p w14:paraId="4983C7FD">
      <w:pPr>
        <w:spacing w:line="594" w:lineRule="exact"/>
        <w:ind w:firstLine="645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1、项目名称：</w:t>
      </w:r>
    </w:p>
    <w:p w14:paraId="206D1EAD">
      <w:pPr>
        <w:spacing w:line="594" w:lineRule="exact"/>
        <w:ind w:firstLine="645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服务客户行业：</w:t>
      </w:r>
    </w:p>
    <w:p w14:paraId="7700D63B">
      <w:pPr>
        <w:spacing w:line="594" w:lineRule="exact"/>
        <w:ind w:firstLine="645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上线时间：</w:t>
      </w:r>
    </w:p>
    <w:p w14:paraId="19D9AE85">
      <w:pPr>
        <w:spacing w:line="594" w:lineRule="exact"/>
        <w:ind w:firstLine="645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2、项目名称：</w:t>
      </w:r>
    </w:p>
    <w:p w14:paraId="6B5B62DB">
      <w:pPr>
        <w:spacing w:line="594" w:lineRule="exact"/>
        <w:ind w:firstLine="645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服务客户行业：</w:t>
      </w:r>
    </w:p>
    <w:p w14:paraId="35B44E73">
      <w:pPr>
        <w:spacing w:line="594" w:lineRule="exact"/>
        <w:ind w:firstLine="645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上线时间：</w:t>
      </w:r>
    </w:p>
    <w:p w14:paraId="0F207D52">
      <w:pPr>
        <w:spacing w:line="594" w:lineRule="exact"/>
        <w:ind w:firstLine="645"/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。。。。。。（可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多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填写）</w:t>
      </w:r>
    </w:p>
    <w:p w14:paraId="490DC9B0">
      <w:pPr>
        <w:spacing w:line="594" w:lineRule="exact"/>
        <w:ind w:firstLine="645"/>
        <w:rPr>
          <w:rFonts w:ascii="方正黑体_GBK" w:hAnsi="Times New Roman" w:eastAsia="方正黑体_GBK" w:cs="Times New Roman"/>
          <w:color w:val="000000"/>
          <w:sz w:val="32"/>
          <w:szCs w:val="32"/>
        </w:rPr>
      </w:pPr>
      <w:r>
        <w:rPr>
          <w:rFonts w:ascii="方正黑体_GBK" w:hAnsi="Times New Roman" w:eastAsia="方正黑体_GBK" w:cs="Times New Roman"/>
          <w:color w:val="000000"/>
          <w:sz w:val="32"/>
          <w:szCs w:val="32"/>
        </w:rPr>
        <w:t>四、报名承诺</w:t>
      </w:r>
    </w:p>
    <w:p w14:paraId="1377EC30">
      <w:pPr>
        <w:spacing w:line="594" w:lineRule="exact"/>
        <w:ind w:firstLine="645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本单位承诺所提供全部资质、业绩材料真实有效，若存在虚假信息自动丧失参选资格。</w:t>
      </w:r>
    </w:p>
    <w:p w14:paraId="30645A84">
      <w:pPr>
        <w:spacing w:line="594" w:lineRule="exact"/>
        <w:ind w:firstLine="645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 w14:paraId="13183FA2">
      <w:pPr>
        <w:spacing w:line="594" w:lineRule="exact"/>
        <w:ind w:firstLine="645"/>
        <w:jc w:val="right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供应商（加盖公章）：</w:t>
      </w:r>
    </w:p>
    <w:p w14:paraId="7CE67061">
      <w:pPr>
        <w:spacing w:line="594" w:lineRule="exact"/>
        <w:ind w:firstLine="645"/>
        <w:jc w:val="right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法定代表人/授权代表人：</w:t>
      </w:r>
    </w:p>
    <w:p w14:paraId="285FDB57">
      <w:pPr>
        <w:spacing w:line="594" w:lineRule="exact"/>
        <w:ind w:firstLine="645"/>
        <w:jc w:val="right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2026年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C1"/>
    <w:rsid w:val="003228C1"/>
    <w:rsid w:val="003A00C8"/>
    <w:rsid w:val="004873FF"/>
    <w:rsid w:val="0088434D"/>
    <w:rsid w:val="008C6E76"/>
    <w:rsid w:val="00B94018"/>
    <w:rsid w:val="61B9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248</Words>
  <Characters>251</Characters>
  <Lines>2</Lines>
  <Paragraphs>1</Paragraphs>
  <TotalTime>10</TotalTime>
  <ScaleCrop>false</ScaleCrop>
  <LinksUpToDate>false</LinksUpToDate>
  <CharactersWithSpaces>271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2026-07-10T02:34:00Z</dcterms:created>
  <dc:creator>lenovo</dc:creator>
  <cp:lastModifiedBy>张倩若</cp:lastModifiedBy>
  <dcterms:modified xsi:type="dcterms:W3CDTF">2026-07-10T06:35:09Z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eyJoZGlkIjoiM2RmM2VkOTUzY2MyODNiNDEwOWIzNTkxNjYyMjZhOWEiLCJ1c2VySWQiOiIyODIyNjAwNjYifQ==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4C5FAF5244044860925BD08A797733DB_12</vt:lpwstr>
  </property>
</Properties>
</file>